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3A" w:rsidRPr="00C0423A" w:rsidRDefault="00C0423A" w:rsidP="00C0423A">
      <w:pPr>
        <w:tabs>
          <w:tab w:val="left" w:pos="2250"/>
        </w:tabs>
        <w:autoSpaceDE w:val="0"/>
        <w:autoSpaceDN w:val="0"/>
        <w:spacing w:line="360" w:lineRule="auto"/>
      </w:pPr>
      <w:r w:rsidRPr="00C0423A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B33371" wp14:editId="4F5EF4B4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272F3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C0423A">
        <w:rPr>
          <w:szCs w:val="28"/>
        </w:rPr>
        <w:t xml:space="preserve">                                       </w:t>
      </w:r>
    </w:p>
    <w:p w:rsidR="00C0423A" w:rsidRPr="00C0423A" w:rsidRDefault="00C0423A" w:rsidP="00C0423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C0423A" w:rsidRPr="00C0423A" w:rsidRDefault="00C0423A" w:rsidP="00C0423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C0423A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0423A" w:rsidRPr="00C0423A" w:rsidRDefault="00C0423A" w:rsidP="00C0423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C0423A">
        <w:rPr>
          <w:b/>
          <w:bCs/>
          <w:color w:val="1F497D"/>
          <w:sz w:val="34"/>
          <w:szCs w:val="34"/>
        </w:rPr>
        <w:t>СОВЕТ МИНИСТРОВ</w:t>
      </w:r>
    </w:p>
    <w:p w:rsidR="00C0423A" w:rsidRPr="00C0423A" w:rsidRDefault="00C0423A" w:rsidP="00C0423A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C0423A">
        <w:rPr>
          <w:b/>
          <w:bCs/>
          <w:color w:val="1F497D"/>
          <w:sz w:val="34"/>
          <w:szCs w:val="34"/>
        </w:rPr>
        <w:t>СОЮЗНОГО ГОСУДАРСТВА</w:t>
      </w:r>
    </w:p>
    <w:p w:rsidR="00C0423A" w:rsidRPr="00C0423A" w:rsidRDefault="00C0423A" w:rsidP="00C0423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C0423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73C93583" wp14:editId="764A1809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E1127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0423A" w:rsidRPr="00C0423A" w:rsidRDefault="00C0423A" w:rsidP="00C0423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C0423A">
        <w:rPr>
          <w:b/>
          <w:spacing w:val="40"/>
          <w:sz w:val="32"/>
          <w:szCs w:val="32"/>
        </w:rPr>
        <w:t>ПОСТАНОВЛЕНИЕ</w:t>
      </w:r>
    </w:p>
    <w:p w:rsidR="00C0423A" w:rsidRPr="00C0423A" w:rsidRDefault="00C0423A" w:rsidP="00C0423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C0423A" w:rsidRPr="00C0423A" w:rsidRDefault="00C0423A" w:rsidP="00C0423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C0423A">
        <w:rPr>
          <w:szCs w:val="28"/>
        </w:rPr>
        <w:t xml:space="preserve">                                           </w:t>
      </w:r>
      <w:r>
        <w:rPr>
          <w:szCs w:val="28"/>
        </w:rPr>
        <w:t xml:space="preserve">   </w:t>
      </w:r>
      <w:bookmarkStart w:id="0" w:name="_GoBack"/>
      <w:bookmarkEnd w:id="0"/>
      <w:r w:rsidRPr="00C0423A">
        <w:rPr>
          <w:szCs w:val="28"/>
        </w:rPr>
        <w:t xml:space="preserve"> </w:t>
      </w:r>
      <w:proofErr w:type="gramStart"/>
      <w:r w:rsidRPr="00C0423A">
        <w:rPr>
          <w:szCs w:val="28"/>
        </w:rPr>
        <w:t>от</w:t>
      </w:r>
      <w:proofErr w:type="gramEnd"/>
      <w:r w:rsidRPr="00C0423A">
        <w:rPr>
          <w:szCs w:val="28"/>
        </w:rPr>
        <w:t xml:space="preserve"> 1 ию</w:t>
      </w:r>
      <w:r>
        <w:rPr>
          <w:szCs w:val="28"/>
        </w:rPr>
        <w:t>л</w:t>
      </w:r>
      <w:r w:rsidRPr="00C0423A">
        <w:rPr>
          <w:szCs w:val="28"/>
        </w:rPr>
        <w:t>я 2024 г. № 1</w:t>
      </w:r>
      <w:r>
        <w:rPr>
          <w:szCs w:val="28"/>
        </w:rPr>
        <w:t>7</w:t>
      </w:r>
    </w:p>
    <w:p w:rsidR="00C0423A" w:rsidRPr="00C0423A" w:rsidRDefault="00C0423A" w:rsidP="00C0423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C0423A">
        <w:rPr>
          <w:szCs w:val="28"/>
        </w:rPr>
        <w:t xml:space="preserve">    </w:t>
      </w:r>
    </w:p>
    <w:p w:rsidR="00C0423A" w:rsidRPr="00C0423A" w:rsidRDefault="00C0423A" w:rsidP="00C0423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C0423A">
        <w:rPr>
          <w:szCs w:val="28"/>
        </w:rPr>
        <w:t xml:space="preserve">       г. Москва</w:t>
      </w:r>
    </w:p>
    <w:p w:rsidR="00C0423A" w:rsidRPr="00C0423A" w:rsidRDefault="00C0423A" w:rsidP="00C0423A">
      <w:pPr>
        <w:spacing w:line="360" w:lineRule="auto"/>
        <w:jc w:val="center"/>
      </w:pP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7938"/>
        <w:gridCol w:w="850"/>
      </w:tblGrid>
      <w:tr w:rsidR="006B03B3" w:rsidRPr="00EF5E62" w:rsidTr="00C536C6">
        <w:trPr>
          <w:trHeight w:val="7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B03B3" w:rsidRPr="00EF5E62" w:rsidRDefault="006B03B3" w:rsidP="00C536C6"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B03B3" w:rsidRPr="00C400EE" w:rsidRDefault="006B03B3" w:rsidP="00C536C6">
            <w:pPr>
              <w:pStyle w:val="30"/>
              <w:shd w:val="clear" w:color="auto" w:fill="auto"/>
              <w:spacing w:before="0" w:after="350"/>
              <w:ind w:right="380"/>
              <w:rPr>
                <w:sz w:val="28"/>
                <w:szCs w:val="28"/>
              </w:rPr>
            </w:pPr>
            <w:r w:rsidRPr="00B50F09">
              <w:rPr>
                <w:sz w:val="28"/>
                <w:szCs w:val="28"/>
              </w:rPr>
              <w:t>О внесении изменений в состав</w:t>
            </w:r>
            <w:r w:rsidRPr="00B50F09">
              <w:rPr>
                <w:sz w:val="28"/>
                <w:szCs w:val="28"/>
              </w:rPr>
              <w:br/>
              <w:t>Экспертного совета по Премии Союзного государства</w:t>
            </w:r>
            <w:r w:rsidRPr="00B50F09">
              <w:rPr>
                <w:sz w:val="28"/>
                <w:szCs w:val="28"/>
              </w:rPr>
              <w:br/>
              <w:t>в области науки и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03B3" w:rsidRPr="00EF5E62" w:rsidRDefault="006B03B3" w:rsidP="00C536C6"/>
        </w:tc>
      </w:tr>
    </w:tbl>
    <w:p w:rsidR="006B03B3" w:rsidRPr="00D45129" w:rsidRDefault="006B03B3" w:rsidP="006B03B3">
      <w:pPr>
        <w:pStyle w:val="20"/>
        <w:shd w:val="clear" w:color="auto" w:fill="auto"/>
        <w:spacing w:before="0" w:after="0" w:line="480" w:lineRule="exact"/>
        <w:ind w:firstLine="740"/>
        <w:jc w:val="both"/>
        <w:rPr>
          <w:sz w:val="28"/>
          <w:szCs w:val="28"/>
        </w:rPr>
      </w:pPr>
      <w:r w:rsidRPr="00D45129">
        <w:rPr>
          <w:sz w:val="28"/>
          <w:szCs w:val="28"/>
        </w:rPr>
        <w:t xml:space="preserve">Совет Министров Союзного государства </w:t>
      </w:r>
      <w:r w:rsidR="00CE7CA8" w:rsidRPr="00CE7CA8">
        <w:rPr>
          <w:b/>
          <w:bCs/>
          <w:spacing w:val="40"/>
          <w:sz w:val="28"/>
          <w:szCs w:val="28"/>
        </w:rPr>
        <w:t>постановляет</w:t>
      </w:r>
      <w:r w:rsidRPr="00D45129">
        <w:rPr>
          <w:rStyle w:val="21"/>
          <w:sz w:val="28"/>
          <w:szCs w:val="28"/>
        </w:rPr>
        <w:t>:</w:t>
      </w:r>
    </w:p>
    <w:p w:rsidR="006B03B3" w:rsidRPr="00D45129" w:rsidRDefault="006B03B3" w:rsidP="006B03B3">
      <w:pPr>
        <w:pStyle w:val="20"/>
        <w:numPr>
          <w:ilvl w:val="0"/>
          <w:numId w:val="2"/>
        </w:numPr>
        <w:shd w:val="clear" w:color="auto" w:fill="auto"/>
        <w:tabs>
          <w:tab w:val="left" w:pos="1044"/>
        </w:tabs>
        <w:spacing w:before="0" w:after="0" w:line="480" w:lineRule="exact"/>
        <w:ind w:firstLine="740"/>
        <w:jc w:val="both"/>
        <w:rPr>
          <w:sz w:val="28"/>
          <w:szCs w:val="28"/>
        </w:rPr>
      </w:pPr>
      <w:r w:rsidRPr="00D45129">
        <w:rPr>
          <w:sz w:val="28"/>
          <w:szCs w:val="28"/>
        </w:rPr>
        <w:t>Внести изменения в состав Экспертного совета по Премии</w:t>
      </w:r>
      <w:r>
        <w:rPr>
          <w:sz w:val="28"/>
          <w:szCs w:val="28"/>
        </w:rPr>
        <w:br/>
      </w:r>
      <w:r w:rsidRPr="00D45129">
        <w:rPr>
          <w:sz w:val="28"/>
          <w:szCs w:val="28"/>
        </w:rPr>
        <w:t>Союзного государства в области науки и техники, утвержденный постановлением</w:t>
      </w:r>
      <w:r>
        <w:rPr>
          <w:sz w:val="28"/>
          <w:szCs w:val="28"/>
        </w:rPr>
        <w:t xml:space="preserve"> </w:t>
      </w:r>
      <w:r w:rsidRPr="00D45129">
        <w:rPr>
          <w:sz w:val="28"/>
          <w:szCs w:val="28"/>
        </w:rPr>
        <w:t>Совета Министров Союзного государства</w:t>
      </w:r>
      <w:r>
        <w:rPr>
          <w:sz w:val="28"/>
          <w:szCs w:val="28"/>
        </w:rPr>
        <w:br/>
      </w:r>
      <w:r w:rsidRPr="00D45129">
        <w:rPr>
          <w:sz w:val="28"/>
          <w:szCs w:val="28"/>
        </w:rPr>
        <w:t xml:space="preserve">от 16 октября 2020 г. № </w:t>
      </w:r>
      <w:r>
        <w:rPr>
          <w:sz w:val="28"/>
          <w:szCs w:val="28"/>
        </w:rPr>
        <w:t>16</w:t>
      </w:r>
      <w:r w:rsidRPr="00D45129">
        <w:rPr>
          <w:sz w:val="28"/>
          <w:szCs w:val="28"/>
        </w:rPr>
        <w:t xml:space="preserve"> «О составе Экспертного совета</w:t>
      </w:r>
      <w:r>
        <w:rPr>
          <w:sz w:val="28"/>
          <w:szCs w:val="28"/>
        </w:rPr>
        <w:br/>
      </w:r>
      <w:r w:rsidRPr="00D45129">
        <w:rPr>
          <w:sz w:val="28"/>
          <w:szCs w:val="28"/>
        </w:rPr>
        <w:t xml:space="preserve">по Премии Союзного государства в области науки и </w:t>
      </w:r>
      <w:proofErr w:type="gramStart"/>
      <w:r w:rsidRPr="00D45129">
        <w:rPr>
          <w:sz w:val="28"/>
          <w:szCs w:val="28"/>
        </w:rPr>
        <w:t>техники»</w:t>
      </w:r>
      <w:r>
        <w:rPr>
          <w:sz w:val="28"/>
          <w:szCs w:val="28"/>
        </w:rPr>
        <w:br/>
      </w:r>
      <w:r w:rsidRPr="00272EC6">
        <w:rPr>
          <w:sz w:val="28"/>
          <w:szCs w:val="28"/>
        </w:rPr>
        <w:t>(</w:t>
      </w:r>
      <w:proofErr w:type="gramEnd"/>
      <w:r w:rsidRPr="00272EC6">
        <w:rPr>
          <w:sz w:val="28"/>
          <w:szCs w:val="28"/>
        </w:rPr>
        <w:t>в редакции</w:t>
      </w:r>
      <w:r>
        <w:rPr>
          <w:sz w:val="28"/>
          <w:szCs w:val="28"/>
        </w:rPr>
        <w:t xml:space="preserve"> </w:t>
      </w:r>
      <w:r w:rsidRPr="00272EC6">
        <w:rPr>
          <w:sz w:val="28"/>
          <w:szCs w:val="28"/>
        </w:rPr>
        <w:t>постановления Совета Министров Союзного государства</w:t>
      </w:r>
      <w:r>
        <w:rPr>
          <w:sz w:val="28"/>
          <w:szCs w:val="28"/>
        </w:rPr>
        <w:br/>
      </w:r>
      <w:r w:rsidR="00472892">
        <w:rPr>
          <w:sz w:val="28"/>
          <w:szCs w:val="28"/>
        </w:rPr>
        <w:t xml:space="preserve">от </w:t>
      </w:r>
      <w:r w:rsidR="00E238FC">
        <w:rPr>
          <w:sz w:val="28"/>
          <w:szCs w:val="28"/>
        </w:rPr>
        <w:t>17</w:t>
      </w:r>
      <w:r w:rsidR="00472892">
        <w:rPr>
          <w:sz w:val="28"/>
          <w:szCs w:val="28"/>
        </w:rPr>
        <w:t xml:space="preserve"> </w:t>
      </w:r>
      <w:r w:rsidR="00E238FC">
        <w:rPr>
          <w:sz w:val="28"/>
          <w:szCs w:val="28"/>
        </w:rPr>
        <w:t>мая 2023</w:t>
      </w:r>
      <w:r w:rsidR="00472892">
        <w:rPr>
          <w:sz w:val="28"/>
          <w:szCs w:val="28"/>
        </w:rPr>
        <w:t xml:space="preserve"> г. № </w:t>
      </w:r>
      <w:r w:rsidR="00E238FC">
        <w:rPr>
          <w:sz w:val="28"/>
          <w:szCs w:val="28"/>
        </w:rPr>
        <w:t>16</w:t>
      </w:r>
      <w:r w:rsidRPr="00272EC6">
        <w:rPr>
          <w:sz w:val="28"/>
          <w:szCs w:val="28"/>
        </w:rPr>
        <w:t>)</w:t>
      </w:r>
      <w:r w:rsidRPr="00D45129">
        <w:rPr>
          <w:sz w:val="28"/>
          <w:szCs w:val="28"/>
        </w:rPr>
        <w:t>, изложив его в новой редакции (прилагается).</w:t>
      </w:r>
    </w:p>
    <w:p w:rsidR="006B03B3" w:rsidRPr="00D45129" w:rsidRDefault="006B03B3" w:rsidP="001A1A60">
      <w:pPr>
        <w:pStyle w:val="20"/>
        <w:numPr>
          <w:ilvl w:val="0"/>
          <w:numId w:val="2"/>
        </w:numPr>
        <w:shd w:val="clear" w:color="auto" w:fill="auto"/>
        <w:tabs>
          <w:tab w:val="left" w:pos="1044"/>
        </w:tabs>
        <w:spacing w:before="0" w:after="0" w:line="480" w:lineRule="exact"/>
        <w:ind w:firstLine="740"/>
        <w:jc w:val="both"/>
        <w:rPr>
          <w:sz w:val="28"/>
          <w:szCs w:val="28"/>
        </w:rPr>
      </w:pPr>
      <w:r w:rsidRPr="00D45129">
        <w:rPr>
          <w:sz w:val="28"/>
          <w:szCs w:val="28"/>
        </w:rPr>
        <w:t>Настоящее постановление вступает в силу со дня его подписания.</w:t>
      </w:r>
    </w:p>
    <w:p w:rsidR="00826E0D" w:rsidRDefault="00826E0D" w:rsidP="00826E0D">
      <w:pPr>
        <w:spacing w:line="360" w:lineRule="auto"/>
        <w:ind w:left="720"/>
        <w:jc w:val="both"/>
      </w:pPr>
    </w:p>
    <w:tbl>
      <w:tblPr>
        <w:tblW w:w="10249" w:type="dxa"/>
        <w:tblInd w:w="-893" w:type="dxa"/>
        <w:tblLook w:val="0000" w:firstRow="0" w:lastRow="0" w:firstColumn="0" w:lastColumn="0" w:noHBand="0" w:noVBand="0"/>
      </w:tblPr>
      <w:tblGrid>
        <w:gridCol w:w="4783"/>
        <w:gridCol w:w="5466"/>
      </w:tblGrid>
      <w:tr w:rsidR="00826E0D" w:rsidRPr="00BB27D2" w:rsidTr="00826E0D">
        <w:trPr>
          <w:trHeight w:val="793"/>
        </w:trPr>
        <w:tc>
          <w:tcPr>
            <w:tcW w:w="4783" w:type="dxa"/>
          </w:tcPr>
          <w:p w:rsidR="00826E0D" w:rsidRPr="006804C2" w:rsidRDefault="00826E0D" w:rsidP="00FF3CD8">
            <w:pPr>
              <w:tabs>
                <w:tab w:val="left" w:pos="878"/>
              </w:tabs>
              <w:jc w:val="center"/>
              <w:rPr>
                <w:szCs w:val="28"/>
              </w:rPr>
            </w:pPr>
            <w:r w:rsidRPr="006804C2">
              <w:rPr>
                <w:szCs w:val="28"/>
              </w:rPr>
              <w:t>Председатель</w:t>
            </w:r>
          </w:p>
          <w:p w:rsidR="00826E0D" w:rsidRPr="006804C2" w:rsidRDefault="00826E0D" w:rsidP="00FF3CD8">
            <w:pPr>
              <w:jc w:val="center"/>
              <w:rPr>
                <w:szCs w:val="28"/>
              </w:rPr>
            </w:pPr>
            <w:r w:rsidRPr="006804C2">
              <w:rPr>
                <w:szCs w:val="28"/>
              </w:rPr>
              <w:t>Совета Министров</w:t>
            </w:r>
          </w:p>
          <w:p w:rsidR="00826E0D" w:rsidRPr="006804C2" w:rsidRDefault="00826E0D" w:rsidP="00FF3CD8">
            <w:pPr>
              <w:jc w:val="center"/>
              <w:rPr>
                <w:szCs w:val="28"/>
              </w:rPr>
            </w:pPr>
            <w:r w:rsidRPr="006804C2">
              <w:rPr>
                <w:szCs w:val="28"/>
              </w:rPr>
              <w:t>Союзного государства</w:t>
            </w:r>
          </w:p>
        </w:tc>
        <w:tc>
          <w:tcPr>
            <w:tcW w:w="5466" w:type="dxa"/>
          </w:tcPr>
          <w:p w:rsidR="00826E0D" w:rsidRPr="006804C2" w:rsidRDefault="00826E0D" w:rsidP="00FF3CD8">
            <w:pPr>
              <w:jc w:val="both"/>
              <w:rPr>
                <w:szCs w:val="28"/>
              </w:rPr>
            </w:pPr>
          </w:p>
          <w:p w:rsidR="00826E0D" w:rsidRPr="006804C2" w:rsidRDefault="00826E0D" w:rsidP="00FF3CD8">
            <w:pPr>
              <w:jc w:val="both"/>
              <w:rPr>
                <w:szCs w:val="28"/>
              </w:rPr>
            </w:pPr>
          </w:p>
          <w:p w:rsidR="00826E0D" w:rsidRPr="006804C2" w:rsidRDefault="00826E0D" w:rsidP="00FF3CD8">
            <w:pPr>
              <w:jc w:val="right"/>
              <w:rPr>
                <w:szCs w:val="28"/>
              </w:rPr>
            </w:pPr>
            <w:proofErr w:type="spellStart"/>
            <w:r w:rsidRPr="006804C2">
              <w:rPr>
                <w:szCs w:val="28"/>
              </w:rPr>
              <w:t>М.Мишустин</w:t>
            </w:r>
            <w:proofErr w:type="spellEnd"/>
          </w:p>
        </w:tc>
      </w:tr>
    </w:tbl>
    <w:p w:rsidR="00C75AB9" w:rsidRPr="00BB27D2" w:rsidRDefault="00C75AB9" w:rsidP="00826E0D">
      <w:pPr>
        <w:rPr>
          <w:szCs w:val="28"/>
        </w:rPr>
      </w:pPr>
    </w:p>
    <w:sectPr w:rsidR="00C75AB9" w:rsidRPr="00BB27D2" w:rsidSect="00C25D9B">
      <w:headerReference w:type="defaul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3C7" w:rsidRDefault="00B163C7">
      <w:r>
        <w:separator/>
      </w:r>
    </w:p>
  </w:endnote>
  <w:endnote w:type="continuationSeparator" w:id="0">
    <w:p w:rsidR="00B163C7" w:rsidRDefault="00B1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B163C7">
    <w:pPr>
      <w:pStyle w:val="a5"/>
      <w:rPr>
        <w:noProof/>
      </w:rPr>
    </w:pPr>
  </w:p>
  <w:p w:rsidR="00C25892" w:rsidRDefault="00B163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3C7" w:rsidRDefault="00B163C7">
      <w:r>
        <w:separator/>
      </w:r>
    </w:p>
  </w:footnote>
  <w:footnote w:type="continuationSeparator" w:id="0">
    <w:p w:rsidR="00B163C7" w:rsidRDefault="00B16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5C327D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826E0D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B163C7">
    <w:pPr>
      <w:pStyle w:val="a3"/>
      <w:ind w:left="79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970AD"/>
    <w:multiLevelType w:val="multilevel"/>
    <w:tmpl w:val="F6DCE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36391"/>
    <w:multiLevelType w:val="hybridMultilevel"/>
    <w:tmpl w:val="0CA0D2BC"/>
    <w:lvl w:ilvl="0" w:tplc="3278A9DC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2B"/>
    <w:rsid w:val="000163A0"/>
    <w:rsid w:val="00053EEA"/>
    <w:rsid w:val="00062EF5"/>
    <w:rsid w:val="000D5234"/>
    <w:rsid w:val="000E2F7B"/>
    <w:rsid w:val="000F7174"/>
    <w:rsid w:val="001A1A60"/>
    <w:rsid w:val="001E258E"/>
    <w:rsid w:val="001F37B8"/>
    <w:rsid w:val="001F783E"/>
    <w:rsid w:val="0023227B"/>
    <w:rsid w:val="00277FC9"/>
    <w:rsid w:val="002D4C95"/>
    <w:rsid w:val="002D5789"/>
    <w:rsid w:val="00345C49"/>
    <w:rsid w:val="00363ABB"/>
    <w:rsid w:val="0036500E"/>
    <w:rsid w:val="003A3853"/>
    <w:rsid w:val="003C351B"/>
    <w:rsid w:val="00420B16"/>
    <w:rsid w:val="0042701D"/>
    <w:rsid w:val="00433247"/>
    <w:rsid w:val="00434AEF"/>
    <w:rsid w:val="0044193E"/>
    <w:rsid w:val="00443A16"/>
    <w:rsid w:val="00472892"/>
    <w:rsid w:val="00484364"/>
    <w:rsid w:val="00490052"/>
    <w:rsid w:val="004B4451"/>
    <w:rsid w:val="004E61C3"/>
    <w:rsid w:val="004F4E15"/>
    <w:rsid w:val="004F6C53"/>
    <w:rsid w:val="0057703F"/>
    <w:rsid w:val="005B0FFE"/>
    <w:rsid w:val="005C2644"/>
    <w:rsid w:val="005C327D"/>
    <w:rsid w:val="005D5939"/>
    <w:rsid w:val="00631799"/>
    <w:rsid w:val="006804C2"/>
    <w:rsid w:val="006A3048"/>
    <w:rsid w:val="006B03B3"/>
    <w:rsid w:val="00704815"/>
    <w:rsid w:val="00737A43"/>
    <w:rsid w:val="00747D7D"/>
    <w:rsid w:val="00764382"/>
    <w:rsid w:val="00795D90"/>
    <w:rsid w:val="007E688C"/>
    <w:rsid w:val="007F2D5D"/>
    <w:rsid w:val="00826E0D"/>
    <w:rsid w:val="008765E3"/>
    <w:rsid w:val="008C6C09"/>
    <w:rsid w:val="008D2AB7"/>
    <w:rsid w:val="00905B8A"/>
    <w:rsid w:val="0091350C"/>
    <w:rsid w:val="009A6808"/>
    <w:rsid w:val="009E2498"/>
    <w:rsid w:val="009E2CDB"/>
    <w:rsid w:val="009F5830"/>
    <w:rsid w:val="00A322DB"/>
    <w:rsid w:val="00A811F5"/>
    <w:rsid w:val="00A950FA"/>
    <w:rsid w:val="00AB0D41"/>
    <w:rsid w:val="00AB5910"/>
    <w:rsid w:val="00AE291F"/>
    <w:rsid w:val="00AE6E52"/>
    <w:rsid w:val="00B163C7"/>
    <w:rsid w:val="00BB27D2"/>
    <w:rsid w:val="00C0423A"/>
    <w:rsid w:val="00C2159E"/>
    <w:rsid w:val="00C2352A"/>
    <w:rsid w:val="00C3712B"/>
    <w:rsid w:val="00C56772"/>
    <w:rsid w:val="00C75AB9"/>
    <w:rsid w:val="00C93BD5"/>
    <w:rsid w:val="00C94E17"/>
    <w:rsid w:val="00CA1EF0"/>
    <w:rsid w:val="00CB27AA"/>
    <w:rsid w:val="00CD5D34"/>
    <w:rsid w:val="00CD6DA8"/>
    <w:rsid w:val="00CE7CA8"/>
    <w:rsid w:val="00D17B67"/>
    <w:rsid w:val="00D65075"/>
    <w:rsid w:val="00D97C47"/>
    <w:rsid w:val="00E013B1"/>
    <w:rsid w:val="00E071BE"/>
    <w:rsid w:val="00E11F8B"/>
    <w:rsid w:val="00E238FC"/>
    <w:rsid w:val="00E33BD4"/>
    <w:rsid w:val="00E50EB2"/>
    <w:rsid w:val="00E542C7"/>
    <w:rsid w:val="00E603CD"/>
    <w:rsid w:val="00E71546"/>
    <w:rsid w:val="00EB5516"/>
    <w:rsid w:val="00F2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5FB6B-2840-4AEB-BAD8-6C5402F9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71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3712B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3712B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37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3712B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37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C3712B"/>
    <w:pPr>
      <w:autoSpaceDE w:val="0"/>
      <w:autoSpaceDN w:val="0"/>
      <w:spacing w:after="120"/>
    </w:pPr>
    <w:rPr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C371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47D7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A30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30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36500E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rsid w:val="006B03B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03B3"/>
    <w:pPr>
      <w:widowControl w:val="0"/>
      <w:shd w:val="clear" w:color="auto" w:fill="FFFFFF"/>
      <w:spacing w:before="280" w:after="480"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6B03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B03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B03B3"/>
    <w:pPr>
      <w:widowControl w:val="0"/>
      <w:shd w:val="clear" w:color="auto" w:fill="FFFFFF"/>
      <w:spacing w:before="480" w:after="280" w:line="504" w:lineRule="exact"/>
      <w:ind w:hanging="340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М.С. Осипов</dc:creator>
  <cp:lastModifiedBy>Макарова Светлана Васильевна</cp:lastModifiedBy>
  <cp:revision>6</cp:revision>
  <cp:lastPrinted>2024-07-02T12:46:00Z</cp:lastPrinted>
  <dcterms:created xsi:type="dcterms:W3CDTF">2024-06-19T07:17:00Z</dcterms:created>
  <dcterms:modified xsi:type="dcterms:W3CDTF">2024-07-02T12:46:00Z</dcterms:modified>
</cp:coreProperties>
</file>